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E4BDF" w:rsidRDefault="00327863" w:rsidP="00316126">
      <w:pPr>
        <w:jc w:val="center"/>
        <w:rPr>
          <w:sz w:val="28"/>
          <w:szCs w:val="28"/>
        </w:rPr>
      </w:pPr>
      <w:r w:rsidRPr="006E4BDF">
        <w:rPr>
          <w:sz w:val="28"/>
          <w:szCs w:val="28"/>
        </w:rPr>
        <w:t xml:space="preserve">от </w:t>
      </w:r>
      <w:r w:rsidR="008C2643" w:rsidRPr="008C2643">
        <w:rPr>
          <w:i/>
          <w:sz w:val="28"/>
        </w:rPr>
        <w:t>_________</w:t>
      </w:r>
      <w:r w:rsidR="00FB04ED" w:rsidRPr="008C2643">
        <w:rPr>
          <w:i/>
          <w:sz w:val="28"/>
        </w:rPr>
        <w:t xml:space="preserve"> </w:t>
      </w:r>
      <w:r w:rsidR="00FB04ED">
        <w:rPr>
          <w:i/>
          <w:sz w:val="28"/>
          <w:u w:val="single"/>
        </w:rPr>
        <w:t xml:space="preserve">№ 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  <w:bookmarkStart w:id="0" w:name="_GoBack"/>
      <w:bookmarkEnd w:id="0"/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604B04">
        <w:rPr>
          <w:b/>
          <w:sz w:val="28"/>
          <w:szCs w:val="28"/>
        </w:rPr>
        <w:t xml:space="preserve">1 </w:t>
      </w:r>
      <w:r w:rsidR="001742B5">
        <w:rPr>
          <w:b/>
          <w:sz w:val="28"/>
          <w:szCs w:val="28"/>
        </w:rPr>
        <w:t>полугодие</w:t>
      </w:r>
      <w:r w:rsidR="00BE2C76" w:rsidRPr="00BE2C76">
        <w:rPr>
          <w:b/>
          <w:sz w:val="28"/>
          <w:szCs w:val="28"/>
        </w:rPr>
        <w:t xml:space="preserve"> 202</w:t>
      </w:r>
      <w:r w:rsidR="00C34ED6">
        <w:rPr>
          <w:b/>
          <w:sz w:val="28"/>
          <w:szCs w:val="28"/>
        </w:rPr>
        <w:t>4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604B04" w:rsidRPr="00053F9D">
        <w:rPr>
          <w:sz w:val="28"/>
          <w:szCs w:val="28"/>
        </w:rPr>
        <w:t xml:space="preserve">1 </w:t>
      </w:r>
      <w:r w:rsidR="001742B5">
        <w:rPr>
          <w:sz w:val="28"/>
          <w:szCs w:val="28"/>
        </w:rPr>
        <w:t>полугодие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C34ED6" w:rsidRPr="00053F9D">
        <w:rPr>
          <w:sz w:val="28"/>
          <w:szCs w:val="28"/>
        </w:rPr>
        <w:t>4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3 786 005,5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руб., расходам в сумме</w:t>
      </w:r>
      <w:r w:rsidR="004E53C0">
        <w:rPr>
          <w:sz w:val="28"/>
          <w:szCs w:val="28"/>
        </w:rPr>
        <w:t xml:space="preserve"> 3 417 434,1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4E53C0">
        <w:rPr>
          <w:sz w:val="28"/>
          <w:szCs w:val="28"/>
        </w:rPr>
        <w:t xml:space="preserve">доходов над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4E53C0">
        <w:rPr>
          <w:sz w:val="28"/>
          <w:szCs w:val="28"/>
        </w:rPr>
        <w:t xml:space="preserve">ами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368 571,4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1 </w:t>
      </w:r>
      <w:r w:rsidR="001742B5">
        <w:rPr>
          <w:sz w:val="28"/>
          <w:szCs w:val="28"/>
        </w:rPr>
        <w:t>полугодие</w:t>
      </w:r>
      <w:r w:rsidR="00B374E2">
        <w:rPr>
          <w:sz w:val="28"/>
          <w:szCs w:val="28"/>
        </w:rPr>
        <w:t xml:space="preserve"> 202</w:t>
      </w:r>
      <w:r w:rsidR="00C34ED6">
        <w:rPr>
          <w:sz w:val="28"/>
          <w:szCs w:val="28"/>
        </w:rPr>
        <w:t>4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jc w:val="both"/>
        <w:rPr>
          <w:sz w:val="28"/>
          <w:szCs w:val="28"/>
          <w:lang w:eastAsia="ar-SA"/>
        </w:rPr>
      </w:pPr>
    </w:p>
    <w:p w:rsidR="00124CAC" w:rsidRPr="00124CAC" w:rsidRDefault="00857F05" w:rsidP="00124CA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124CAC" w:rsidRPr="00124CAC">
        <w:rPr>
          <w:sz w:val="28"/>
          <w:szCs w:val="28"/>
          <w:lang w:eastAsia="ar-SA"/>
        </w:rPr>
        <w:t>лав</w:t>
      </w:r>
      <w:r w:rsidR="00556632">
        <w:rPr>
          <w:sz w:val="28"/>
          <w:szCs w:val="28"/>
          <w:lang w:eastAsia="ar-SA"/>
        </w:rPr>
        <w:t>а</w:t>
      </w:r>
      <w:r w:rsidR="00124CAC" w:rsidRPr="00124CAC">
        <w:rPr>
          <w:sz w:val="28"/>
          <w:szCs w:val="28"/>
          <w:lang w:eastAsia="ar-SA"/>
        </w:rPr>
        <w:t xml:space="preserve"> муниципального образования</w:t>
      </w:r>
    </w:p>
    <w:p w:rsidR="00124CAC" w:rsidRPr="00124CAC" w:rsidRDefault="00124CAC" w:rsidP="0014403B">
      <w:pPr>
        <w:tabs>
          <w:tab w:val="left" w:pos="709"/>
        </w:tabs>
        <w:suppressAutoHyphens/>
        <w:jc w:val="both"/>
        <w:rPr>
          <w:sz w:val="28"/>
          <w:lang w:eastAsia="ar-SA"/>
        </w:rPr>
      </w:pPr>
      <w:r w:rsidRPr="00124CAC">
        <w:rPr>
          <w:sz w:val="28"/>
          <w:lang w:eastAsia="ar-SA"/>
        </w:rPr>
        <w:t>«Город Майкоп»</w:t>
      </w:r>
      <w:bookmarkEnd w:id="1"/>
      <w:r w:rsidR="00327863">
        <w:rPr>
          <w:sz w:val="28"/>
          <w:lang w:eastAsia="ar-SA"/>
        </w:rPr>
        <w:t xml:space="preserve">                 </w:t>
      </w:r>
      <w:r w:rsidR="007646A0">
        <w:rPr>
          <w:sz w:val="28"/>
          <w:lang w:eastAsia="ar-SA"/>
        </w:rPr>
        <w:t xml:space="preserve">                           </w:t>
      </w:r>
      <w:r w:rsidR="0002244B">
        <w:rPr>
          <w:sz w:val="28"/>
          <w:lang w:eastAsia="ar-SA"/>
        </w:rPr>
        <w:t xml:space="preserve"> </w:t>
      </w:r>
      <w:r w:rsidR="00062A59">
        <w:rPr>
          <w:sz w:val="28"/>
          <w:lang w:eastAsia="ar-SA"/>
        </w:rPr>
        <w:t xml:space="preserve">  </w:t>
      </w:r>
      <w:r w:rsidR="0002244B">
        <w:rPr>
          <w:sz w:val="28"/>
          <w:lang w:eastAsia="ar-SA"/>
        </w:rPr>
        <w:t xml:space="preserve">                     </w:t>
      </w:r>
      <w:r w:rsidR="00D11BFE">
        <w:rPr>
          <w:sz w:val="28"/>
          <w:lang w:eastAsia="ar-SA"/>
        </w:rPr>
        <w:t xml:space="preserve">  </w:t>
      </w:r>
      <w:r w:rsidR="00556632">
        <w:rPr>
          <w:sz w:val="28"/>
          <w:lang w:eastAsia="ar-SA"/>
        </w:rPr>
        <w:t>Г.А. Митрофанов</w:t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53F9D"/>
    <w:rsid w:val="00062A59"/>
    <w:rsid w:val="000670BC"/>
    <w:rsid w:val="00093A29"/>
    <w:rsid w:val="000D3A0A"/>
    <w:rsid w:val="00104803"/>
    <w:rsid w:val="00110A88"/>
    <w:rsid w:val="00124CAC"/>
    <w:rsid w:val="00126BB8"/>
    <w:rsid w:val="0014403B"/>
    <w:rsid w:val="001636C9"/>
    <w:rsid w:val="001742B5"/>
    <w:rsid w:val="001946BB"/>
    <w:rsid w:val="00232C41"/>
    <w:rsid w:val="00241262"/>
    <w:rsid w:val="002637DA"/>
    <w:rsid w:val="00282977"/>
    <w:rsid w:val="002A1754"/>
    <w:rsid w:val="002B2CA0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4E53C0"/>
    <w:rsid w:val="004F1FDD"/>
    <w:rsid w:val="0050137C"/>
    <w:rsid w:val="00546340"/>
    <w:rsid w:val="00556632"/>
    <w:rsid w:val="00567E18"/>
    <w:rsid w:val="00575730"/>
    <w:rsid w:val="00576953"/>
    <w:rsid w:val="005915EE"/>
    <w:rsid w:val="005D2F60"/>
    <w:rsid w:val="005F0425"/>
    <w:rsid w:val="00604B04"/>
    <w:rsid w:val="00605363"/>
    <w:rsid w:val="00615BAA"/>
    <w:rsid w:val="00626276"/>
    <w:rsid w:val="00634E5A"/>
    <w:rsid w:val="0068231A"/>
    <w:rsid w:val="006843EB"/>
    <w:rsid w:val="006A40F2"/>
    <w:rsid w:val="006C0319"/>
    <w:rsid w:val="006C2F59"/>
    <w:rsid w:val="006E4BDF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C2643"/>
    <w:rsid w:val="008E3427"/>
    <w:rsid w:val="009165C3"/>
    <w:rsid w:val="00924410"/>
    <w:rsid w:val="0093158E"/>
    <w:rsid w:val="00967EE6"/>
    <w:rsid w:val="00997E63"/>
    <w:rsid w:val="009A3235"/>
    <w:rsid w:val="009D605A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AC65D0"/>
    <w:rsid w:val="00AD598D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6134"/>
    <w:rsid w:val="00ED7EF0"/>
    <w:rsid w:val="00F13B27"/>
    <w:rsid w:val="00F6103F"/>
    <w:rsid w:val="00F741E1"/>
    <w:rsid w:val="00F85369"/>
    <w:rsid w:val="00F87E35"/>
    <w:rsid w:val="00FB04ED"/>
    <w:rsid w:val="00FC7019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15C2F-278A-406A-91A7-B7B61AD3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3</cp:revision>
  <cp:lastPrinted>2024-07-18T08:25:00Z</cp:lastPrinted>
  <dcterms:created xsi:type="dcterms:W3CDTF">2024-07-18T09:19:00Z</dcterms:created>
  <dcterms:modified xsi:type="dcterms:W3CDTF">2024-07-19T06:29:00Z</dcterms:modified>
</cp:coreProperties>
</file>